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AECB5" w14:textId="77777777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этап</w:t>
      </w:r>
    </w:p>
    <w:p w14:paraId="31B7C182" w14:textId="77777777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Всероссийской олимпиады школьников</w:t>
      </w:r>
    </w:p>
    <w:p w14:paraId="71876553" w14:textId="74F53D1B" w:rsidR="005538C6" w:rsidRPr="005538C6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по Технологии (Культура дома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, дизайн и технологии</w:t>
      </w: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14:paraId="72471DD5" w14:textId="703E1F88" w:rsidR="005538C6" w:rsidRPr="005538C6" w:rsidRDefault="008071FD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/20</w:t>
      </w:r>
      <w:r w:rsidR="004C4E5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 года</w:t>
      </w:r>
    </w:p>
    <w:p w14:paraId="2D5057CF" w14:textId="175BC98F" w:rsidR="005538C6" w:rsidRPr="005538C6" w:rsidRDefault="002C0157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8-9</w:t>
      </w:r>
      <w:r w:rsidR="005538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538C6"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класс</w:t>
      </w:r>
    </w:p>
    <w:p w14:paraId="7E457B89" w14:textId="77777777" w:rsidR="00D1743B" w:rsidRPr="00D1743B" w:rsidRDefault="005538C6" w:rsidP="005538C6">
      <w:pPr>
        <w:tabs>
          <w:tab w:val="left" w:pos="0"/>
        </w:tabs>
        <w:spacing w:after="0" w:line="240" w:lineRule="auto"/>
        <w:ind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38C6">
        <w:rPr>
          <w:rFonts w:ascii="Times New Roman" w:eastAsia="Times New Roman" w:hAnsi="Times New Roman"/>
          <w:b/>
          <w:sz w:val="28"/>
          <w:szCs w:val="28"/>
          <w:lang w:eastAsia="ru-RU"/>
        </w:rPr>
        <w:t>Ключ ответов к заданиям теоретического тура</w:t>
      </w:r>
    </w:p>
    <w:p w14:paraId="4AA120B8" w14:textId="1DD21888" w:rsidR="00CC01C6" w:rsidRDefault="00CC01C6" w:rsidP="00CC01C6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F87AC7" w14:textId="77777777" w:rsidR="002C0157" w:rsidRPr="009C723D" w:rsidRDefault="002C0157" w:rsidP="002C0157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0A7487">
        <w:rPr>
          <w:b/>
          <w:bCs/>
          <w:color w:val="222222"/>
          <w:sz w:val="28"/>
          <w:szCs w:val="28"/>
          <w:shd w:val="clear" w:color="auto" w:fill="FFFFFF"/>
        </w:rPr>
        <w:t>Умная одежда</w:t>
      </w:r>
      <w:r w:rsidRPr="000A7487">
        <w:rPr>
          <w:color w:val="222222"/>
          <w:sz w:val="28"/>
          <w:szCs w:val="28"/>
          <w:shd w:val="clear" w:color="auto" w:fill="FFFFFF"/>
        </w:rPr>
        <w:t xml:space="preserve"> - </w:t>
      </w:r>
      <w:hyperlink r:id="rId7" w:tooltip="Одежда" w:history="1">
        <w:r w:rsidRPr="002C0157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одежда</w:t>
        </w:r>
      </w:hyperlink>
      <w:r w:rsidRPr="002C0157">
        <w:rPr>
          <w:sz w:val="28"/>
          <w:szCs w:val="28"/>
          <w:shd w:val="clear" w:color="auto" w:fill="FFFFFF"/>
        </w:rPr>
        <w:t xml:space="preserve">, которая может </w:t>
      </w:r>
      <w:hyperlink r:id="rId8" w:tooltip="Интерактивность" w:history="1">
        <w:r w:rsidRPr="002C0157">
          <w:rPr>
            <w:rStyle w:val="aa"/>
            <w:color w:val="auto"/>
            <w:sz w:val="28"/>
            <w:szCs w:val="28"/>
            <w:u w:val="none"/>
            <w:shd w:val="clear" w:color="auto" w:fill="FFFFFF"/>
          </w:rPr>
          <w:t>интерактивно</w:t>
        </w:r>
      </w:hyperlink>
      <w:r w:rsidRPr="002C0157">
        <w:rPr>
          <w:sz w:val="28"/>
          <w:szCs w:val="28"/>
          <w:shd w:val="clear" w:color="auto" w:fill="FFFFFF"/>
        </w:rPr>
        <w:t xml:space="preserve"> </w:t>
      </w:r>
      <w:r w:rsidRPr="002C0157">
        <w:rPr>
          <w:color w:val="222222"/>
          <w:sz w:val="28"/>
          <w:szCs w:val="28"/>
          <w:shd w:val="clear" w:color="auto" w:fill="FFFFFF"/>
        </w:rPr>
        <w:t>взаимодействовать с окружающей средой, воспринимая сигналы, обрабатывая</w:t>
      </w:r>
      <w:r w:rsidRPr="000A7487">
        <w:rPr>
          <w:color w:val="222222"/>
          <w:sz w:val="28"/>
          <w:szCs w:val="28"/>
          <w:shd w:val="clear" w:color="auto" w:fill="FFFFFF"/>
        </w:rPr>
        <w:t xml:space="preserve"> информацию </w:t>
      </w:r>
      <w:r w:rsidRPr="009C723D">
        <w:rPr>
          <w:color w:val="222222"/>
          <w:sz w:val="28"/>
          <w:szCs w:val="28"/>
          <w:shd w:val="clear" w:color="auto" w:fill="FFFFFF"/>
        </w:rPr>
        <w:t xml:space="preserve">и запуская ответные реакции. Такая одежда оснащена датчиками </w:t>
      </w:r>
      <w:r>
        <w:rPr>
          <w:color w:val="222222"/>
          <w:sz w:val="28"/>
          <w:szCs w:val="28"/>
          <w:shd w:val="clear" w:color="auto" w:fill="FFFFFF"/>
        </w:rPr>
        <w:t>слежения за состоянием здоровья, мягкой клавиатурой, оптическим волокном, нагревающими элементами, в дополнение к традиционной функции одежды способна защищать тело от влияния внешней среды и др</w:t>
      </w:r>
      <w:r w:rsidRPr="009C723D">
        <w:rPr>
          <w:color w:val="222222"/>
          <w:sz w:val="28"/>
          <w:szCs w:val="28"/>
          <w:shd w:val="clear" w:color="auto" w:fill="F8F9FA"/>
        </w:rPr>
        <w:t>.</w:t>
      </w:r>
    </w:p>
    <w:p w14:paraId="168B07CD" w14:textId="77777777" w:rsidR="002C0157" w:rsidRPr="009C723D" w:rsidRDefault="002C0157" w:rsidP="002C015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b/>
          <w:bCs/>
          <w:color w:val="222222"/>
          <w:sz w:val="28"/>
          <w:szCs w:val="28"/>
        </w:rPr>
        <w:t>Например,</w:t>
      </w:r>
      <w:r w:rsidRPr="000A7487">
        <w:rPr>
          <w:rFonts w:ascii="Times New Roman" w:hAnsi="Times New Roman"/>
          <w:color w:val="222222"/>
          <w:sz w:val="28"/>
          <w:szCs w:val="28"/>
        </w:rPr>
        <w:t xml:space="preserve"> умные футболки, в которые «вмонтированы» серебряные нити, они считывают пульс, автоматически отправляя данные на телефон; куртка, прикасаясь к ней можно также управлять телефоном; шапки, в которые </w:t>
      </w:r>
      <w:r w:rsidRPr="009C723D">
        <w:rPr>
          <w:rFonts w:ascii="Times New Roman" w:hAnsi="Times New Roman"/>
          <w:color w:val="222222"/>
          <w:sz w:val="28"/>
          <w:szCs w:val="28"/>
        </w:rPr>
        <w:t>встроены наушники, чтобы удобно слушать музыку; носки, содержащие датчики, синхронизирующиеся с телефоном и др.</w:t>
      </w:r>
    </w:p>
    <w:p w14:paraId="6EB6FF56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Изделия группы А — из муки из твердой пшеницы (дурум); группы Б — из муки из мягкой пшеницы; группы В — из хлебопекарной пшеничной муки.</w:t>
      </w:r>
      <w:r w:rsidRPr="009C723D">
        <w:rPr>
          <w:rFonts w:ascii="Times New Roman" w:hAnsi="Times New Roman"/>
        </w:rPr>
        <w:t xml:space="preserve"> </w:t>
      </w:r>
      <w:r w:rsidRPr="009C723D">
        <w:rPr>
          <w:rFonts w:ascii="Times New Roman" w:hAnsi="Times New Roman"/>
          <w:sz w:val="28"/>
          <w:szCs w:val="28"/>
        </w:rPr>
        <w:t>Макароны, изготовленные из твердых сортов пшеницы.</w:t>
      </w:r>
    </w:p>
    <w:p w14:paraId="7D6E8B76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 </w:t>
      </w:r>
      <w:r w:rsidRPr="009C723D">
        <w:rPr>
          <w:rFonts w:ascii="Times New Roman" w:hAnsi="Times New Roman"/>
          <w:sz w:val="28"/>
          <w:szCs w:val="28"/>
          <w:shd w:val="clear" w:color="auto" w:fill="FFFFFF"/>
        </w:rPr>
        <w:t>Жабры такой рыбы — ярко-красного цвета. Рыба должна иметь выпуклые, прозрачные глаза, гладкую блестящую чешую, плотно прилегающую к коже, мясо этой рыбы твердо и плотно соединено с костями, слизи немного, она прозрачная. При нажатии пальцем ямка либо не образуется, либо быстро и полностью восполняется. У рыбы нет порчащего запаха.</w:t>
      </w:r>
    </w:p>
    <w:p w14:paraId="14E92C93" w14:textId="6904D34B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Йод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505FBCDF" w14:textId="792ADB4E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Плесневые грибы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03DD9D11" w14:textId="52E8512F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а) 7,8; б) 2,6,9,10; в) 1, 5; г) 4</w:t>
      </w:r>
      <w:r w:rsidR="00B34ECE">
        <w:rPr>
          <w:rFonts w:ascii="Times New Roman" w:hAnsi="Times New Roman"/>
          <w:sz w:val="28"/>
          <w:szCs w:val="28"/>
        </w:rPr>
        <w:t>,</w:t>
      </w:r>
      <w:r w:rsidRPr="009C723D">
        <w:rPr>
          <w:rFonts w:ascii="Times New Roman" w:hAnsi="Times New Roman"/>
          <w:sz w:val="28"/>
          <w:szCs w:val="28"/>
        </w:rPr>
        <w:t>3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67DF57C9" w14:textId="708A6EC6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А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7E37A636" w14:textId="357F5270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Болонья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37F070E9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Баска. Ткани и их волокнистый состав для модели: ткани мягкие, драпирующиеся из синтетических, искусственных волокон: шелк, креп.</w:t>
      </w:r>
    </w:p>
    <w:p w14:paraId="1E2867E6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1) Выращивание бамбука требует меньше ресурсов, чем выращивание хлопка, а ткань в результате получается более мягкой, легкой и, к тому же, обладает бактерицидными свойствами. </w:t>
      </w:r>
    </w:p>
    <w:p w14:paraId="0F26A073" w14:textId="77777777" w:rsidR="002C0157" w:rsidRPr="009C723D" w:rsidRDefault="002C0157" w:rsidP="002C015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2) к группе натуральных волокон растительного происхождения.</w:t>
      </w:r>
    </w:p>
    <w:p w14:paraId="57E6109A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Сильное натяжение верхней нитки. Ослабить натяжение верхней нитки.</w:t>
      </w:r>
    </w:p>
    <w:p w14:paraId="3017BFF5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Длина стежка, ширина зигзага, номер строчки, лапка. Зигзагообразный шов. Применяется для обработки края изделия, аппликации.</w:t>
      </w:r>
    </w:p>
    <w:p w14:paraId="1A2BF5F2" w14:textId="09C884D7" w:rsidR="002C0157" w:rsidRPr="009C723D" w:rsidRDefault="00B34ECE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</w:t>
      </w:r>
    </w:p>
    <w:p w14:paraId="2386F386" w14:textId="77777777" w:rsidR="002C0157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lastRenderedPageBreak/>
        <w:t>Светлые обои с неярким и несложным рисунком или светлая покраска стен, 3-D обои, фотообои, предметы из стекла и зеркал, светлая мебель небольшая по габаритам, дополнительное естественное и искусственное освещение, шторы из легких и прозрачных тканей.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B390E69" w14:textId="6C9CD696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Ошибана или осибана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26EA8480" w14:textId="77777777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  <w:shd w:val="clear" w:color="auto" w:fill="FFFFFF"/>
        </w:rPr>
        <w:t xml:space="preserve">Для традиционного русского костюма характерна </w:t>
      </w:r>
      <w:r w:rsidRPr="009C723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прямокройная</w:t>
      </w:r>
      <w:r w:rsidRPr="009C723D">
        <w:rPr>
          <w:rFonts w:ascii="Times New Roman" w:hAnsi="Times New Roman"/>
          <w:sz w:val="28"/>
          <w:szCs w:val="28"/>
          <w:shd w:val="clear" w:color="auto" w:fill="FFFFFF"/>
        </w:rPr>
        <w:t xml:space="preserve">, со свободно падающими линиями одежда. Модулем ее кроя является </w:t>
      </w:r>
      <w:r w:rsidRPr="009C723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ширина полотнища домотканой или покупной ткани</w:t>
      </w:r>
      <w:r w:rsidRPr="009C723D">
        <w:rPr>
          <w:rFonts w:ascii="Times New Roman" w:hAnsi="Times New Roman"/>
          <w:sz w:val="28"/>
          <w:szCs w:val="28"/>
          <w:shd w:val="clear" w:color="auto" w:fill="FFFFFF"/>
        </w:rPr>
        <w:t xml:space="preserve">. В этом специфика кроя традиционных видов русской одежды, его архаичность. К типичным чертам можно отнести </w:t>
      </w:r>
      <w:r w:rsidRPr="009C723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значительную длину одежды, особенно большую длину рукавов женских рубах в некоторых районах</w:t>
      </w:r>
      <w:r w:rsidRPr="009C723D">
        <w:rPr>
          <w:rFonts w:ascii="Times New Roman" w:hAnsi="Times New Roman"/>
          <w:sz w:val="28"/>
          <w:szCs w:val="28"/>
          <w:shd w:val="clear" w:color="auto" w:fill="FFFFFF"/>
        </w:rPr>
        <w:t xml:space="preserve">. Общее проявляется и в расположении декора, в способе ношения одежды, создающем "многослойный" костюмный ансамбль, когда одновременно надеваются одна поверх другой несколько одежд. Все эти особенности крестьянского костюма отражают самобытный характер одежды. </w:t>
      </w:r>
      <w:r w:rsidRPr="009C723D">
        <w:rPr>
          <w:rFonts w:ascii="Times New Roman" w:hAnsi="Times New Roman"/>
          <w:sz w:val="28"/>
          <w:szCs w:val="28"/>
        </w:rPr>
        <w:t xml:space="preserve">Одежда богатых людей отличается </w:t>
      </w:r>
      <w:r w:rsidRPr="009C723D">
        <w:rPr>
          <w:rFonts w:ascii="Times New Roman" w:hAnsi="Times New Roman"/>
          <w:b/>
          <w:bCs/>
          <w:sz w:val="28"/>
          <w:szCs w:val="28"/>
        </w:rPr>
        <w:t>богатством тканей, вышивки, украшений</w:t>
      </w:r>
      <w:r w:rsidRPr="009C723D">
        <w:rPr>
          <w:rFonts w:ascii="Times New Roman" w:hAnsi="Times New Roman"/>
          <w:sz w:val="28"/>
          <w:szCs w:val="28"/>
        </w:rPr>
        <w:t xml:space="preserve">. По краям одежды и по подолу пришивали </w:t>
      </w:r>
      <w:r w:rsidRPr="009C723D">
        <w:rPr>
          <w:rFonts w:ascii="Times New Roman" w:hAnsi="Times New Roman"/>
          <w:b/>
          <w:bCs/>
          <w:i/>
          <w:iCs/>
          <w:sz w:val="28"/>
          <w:szCs w:val="28"/>
        </w:rPr>
        <w:t>кружево</w:t>
      </w:r>
      <w:r w:rsidRPr="009C72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723D">
        <w:rPr>
          <w:rFonts w:ascii="Times New Roman" w:hAnsi="Times New Roman"/>
          <w:sz w:val="28"/>
          <w:szCs w:val="28"/>
        </w:rPr>
        <w:t>— широкую кайму из цветной ткани с вышивкой.</w:t>
      </w:r>
    </w:p>
    <w:p w14:paraId="0DE9D860" w14:textId="77777777" w:rsidR="002C0157" w:rsidRPr="009C723D" w:rsidRDefault="002C0157" w:rsidP="002C015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В качестве украшений используются: </w:t>
      </w:r>
      <w:r w:rsidRPr="009C723D">
        <w:rPr>
          <w:rFonts w:ascii="Times New Roman" w:hAnsi="Times New Roman"/>
          <w:b/>
          <w:bCs/>
          <w:sz w:val="28"/>
          <w:szCs w:val="28"/>
        </w:rPr>
        <w:t>пуговицы, нашивки, съёмные</w:t>
      </w:r>
      <w:r w:rsidRPr="009C723D">
        <w:rPr>
          <w:rFonts w:ascii="Times New Roman" w:hAnsi="Times New Roman"/>
          <w:sz w:val="28"/>
          <w:szCs w:val="28"/>
        </w:rPr>
        <w:t xml:space="preserve"> </w:t>
      </w:r>
      <w:r w:rsidRPr="009C723D">
        <w:rPr>
          <w:rFonts w:ascii="Times New Roman" w:hAnsi="Times New Roman"/>
          <w:b/>
          <w:bCs/>
          <w:sz w:val="28"/>
          <w:szCs w:val="28"/>
        </w:rPr>
        <w:t>воротники-«ожерелья», зарукавья, запоны</w:t>
      </w:r>
      <w:r w:rsidRPr="009C723D">
        <w:rPr>
          <w:rFonts w:ascii="Times New Roman" w:hAnsi="Times New Roman"/>
          <w:sz w:val="28"/>
          <w:szCs w:val="28"/>
        </w:rPr>
        <w:t>.</w:t>
      </w:r>
    </w:p>
    <w:p w14:paraId="5F1EA55A" w14:textId="77777777" w:rsidR="002C0157" w:rsidRPr="009C723D" w:rsidRDefault="002C0157" w:rsidP="002C015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5BA5CAA" w14:textId="57E13852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 1. </w:t>
      </w:r>
      <w:r w:rsidRPr="009C723D">
        <w:rPr>
          <w:rStyle w:val="ab"/>
          <w:rFonts w:ascii="Times New Roman" w:hAnsi="Times New Roman"/>
          <w:sz w:val="28"/>
          <w:szCs w:val="28"/>
          <w:shd w:val="clear" w:color="auto" w:fill="FFFFFF"/>
        </w:rPr>
        <w:t>Лозоплетение; 2. Скульптура; 3. Хохлома; 3. Ткачество</w:t>
      </w:r>
      <w:r w:rsidR="00B34ECE">
        <w:rPr>
          <w:rStyle w:val="ab"/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981BFF9" w14:textId="763A7721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 В, г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11AE819C" w14:textId="3BF928EC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 Г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6EAF0274" w14:textId="60A3A9FE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а) классицизм, б) барокко, в) минимализм, г) лофт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4AFE129A" w14:textId="01BD6153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(Руководитель-начальник производства) технолог, пекарь, продавец-кассир, уборщица, бухгалтер, грузчик. Ответ считать правильным без учёта руководителя и грузчика, т.к. эти функции может выполнять технологи и продавец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101C7E88" w14:textId="3B599714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 xml:space="preserve"> 1 – В), 2 – Г), 3 – А), 4 – Б)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302EE00E" w14:textId="594B5DC8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sz w:val="28"/>
          <w:szCs w:val="28"/>
        </w:rPr>
        <w:t>1) а, б, в. 2) г, д</w:t>
      </w:r>
      <w:r w:rsidR="00B34ECE">
        <w:rPr>
          <w:rFonts w:ascii="Times New Roman" w:hAnsi="Times New Roman"/>
          <w:sz w:val="28"/>
          <w:szCs w:val="28"/>
        </w:rPr>
        <w:t>.</w:t>
      </w:r>
    </w:p>
    <w:p w14:paraId="115638DA" w14:textId="7705A770" w:rsidR="002C0157" w:rsidRPr="009C723D" w:rsidRDefault="002C0157" w:rsidP="002C0157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723D">
        <w:rPr>
          <w:rFonts w:ascii="Times New Roman" w:hAnsi="Times New Roman"/>
          <w:color w:val="000000" w:themeColor="text1"/>
          <w:sz w:val="28"/>
          <w:szCs w:val="28"/>
        </w:rPr>
        <w:t>Числовое программное управление</w:t>
      </w:r>
      <w:r w:rsidR="00B34ECE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14:paraId="33CFCCC7" w14:textId="77777777" w:rsidR="002C0157" w:rsidRPr="002C0157" w:rsidRDefault="002C0157" w:rsidP="001909C9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C0157">
        <w:rPr>
          <w:rFonts w:ascii="Times New Roman" w:hAnsi="Times New Roman"/>
          <w:b/>
          <w:bCs/>
          <w:sz w:val="28"/>
          <w:szCs w:val="28"/>
        </w:rPr>
        <w:t xml:space="preserve">Творческое задание. </w:t>
      </w:r>
    </w:p>
    <w:p w14:paraId="73E0E633" w14:textId="77777777" w:rsidR="001909C9" w:rsidRPr="002A7D43" w:rsidRDefault="001909C9" w:rsidP="001909C9">
      <w:pPr>
        <w:pStyle w:val="a4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Эскиз модели в цвете – 3</w:t>
      </w:r>
      <w:r w:rsidRPr="002A7D43">
        <w:rPr>
          <w:rFonts w:ascii="Times New Roman" w:hAnsi="Times New Roman"/>
          <w:b/>
          <w:sz w:val="28"/>
          <w:szCs w:val="28"/>
        </w:rPr>
        <w:t>балла;</w:t>
      </w:r>
    </w:p>
    <w:p w14:paraId="15EC2C5D" w14:textId="77777777" w:rsidR="001909C9" w:rsidRDefault="001909C9" w:rsidP="001909C9">
      <w:pPr>
        <w:tabs>
          <w:tab w:val="left" w:pos="6330"/>
        </w:tabs>
        <w:ind w:firstLine="709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2A7D4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4C0BBEB" wp14:editId="2F64C415">
            <wp:extent cx="987670" cy="2139950"/>
            <wp:effectExtent l="0" t="0" r="3175" b="0"/>
            <wp:docPr id="19" name="Рисунок 1" descr="C:\Users\alya\Desktop\21227123_112711769421244_723825294880591052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ya\Desktop\21227123_112711769421244_7238252948805910528_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3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69" cy="2232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8FB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DF369FF" wp14:editId="534745B3">
            <wp:extent cx="1232921" cy="2108200"/>
            <wp:effectExtent l="0" t="0" r="5715" b="6350"/>
            <wp:docPr id="16" name="Рисунок 2" descr="C:\Users\alya\Desktop\78edf7a86bc73c143d174dac519d7a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ya\Desktop\78edf7a86bc73c143d174dac519d7a7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50000" r="7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835" cy="2125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8FB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DFF59E7" wp14:editId="101421AD">
            <wp:extent cx="1206182" cy="2062480"/>
            <wp:effectExtent l="0" t="0" r="0" b="0"/>
            <wp:docPr id="17" name="Рисунок 2" descr="C:\Users\alya\Desktop\78edf7a86bc73c143d174dac519d7a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ya\Desktop\78edf7a86bc73c143d174dac519d7a7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78995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295" cy="2098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6EACC0" w14:textId="47C32FDF" w:rsidR="001909C9" w:rsidRPr="000C28CE" w:rsidRDefault="001909C9" w:rsidP="001909C9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9D35D1">
        <w:rPr>
          <w:b/>
          <w:sz w:val="28"/>
          <w:szCs w:val="28"/>
        </w:rPr>
        <w:t xml:space="preserve">Описание </w:t>
      </w:r>
      <w:r>
        <w:rPr>
          <w:b/>
          <w:sz w:val="28"/>
          <w:szCs w:val="28"/>
        </w:rPr>
        <w:t xml:space="preserve">внешнего вида </w:t>
      </w:r>
      <w:r w:rsidRPr="009D35D1">
        <w:rPr>
          <w:b/>
          <w:sz w:val="28"/>
          <w:szCs w:val="28"/>
        </w:rPr>
        <w:t>модели</w:t>
      </w:r>
      <w:r>
        <w:rPr>
          <w:b/>
          <w:sz w:val="28"/>
          <w:szCs w:val="28"/>
        </w:rPr>
        <w:t xml:space="preserve"> </w:t>
      </w:r>
      <w:r w:rsidRPr="002A7D43">
        <w:rPr>
          <w:b/>
          <w:sz w:val="28"/>
          <w:szCs w:val="28"/>
        </w:rPr>
        <w:t>(2 балла):</w:t>
      </w:r>
      <w:r w:rsidRPr="009D35D1">
        <w:rPr>
          <w:b/>
          <w:sz w:val="28"/>
          <w:szCs w:val="28"/>
        </w:rPr>
        <w:t xml:space="preserve"> </w:t>
      </w:r>
    </w:p>
    <w:p w14:paraId="50E607BB" w14:textId="77777777" w:rsidR="001909C9" w:rsidRPr="00287E27" w:rsidRDefault="001909C9" w:rsidP="001909C9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Название изделия,</w:t>
      </w:r>
      <w:r w:rsidRPr="004C50FB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с</w:t>
      </w:r>
      <w:r w:rsidRPr="00FF2037">
        <w:rPr>
          <w:i/>
          <w:iCs/>
          <w:sz w:val="28"/>
          <w:szCs w:val="28"/>
        </w:rPr>
        <w:t>илуэт</w:t>
      </w:r>
      <w:r>
        <w:rPr>
          <w:i/>
          <w:iCs/>
          <w:sz w:val="28"/>
          <w:szCs w:val="28"/>
        </w:rPr>
        <w:t xml:space="preserve">, конструктивные швы: </w:t>
      </w:r>
      <w:r>
        <w:rPr>
          <w:iCs/>
          <w:sz w:val="28"/>
          <w:szCs w:val="28"/>
        </w:rPr>
        <w:t>Накидка или кардиган расширенного силуэта, без боковых и плечевых швов, с ниспадающими складками по краю борта и фигурной линией низа. Сзади имитация воротника-стойки.</w:t>
      </w:r>
    </w:p>
    <w:p w14:paraId="23C383CD" w14:textId="77777777" w:rsidR="001909C9" w:rsidRDefault="001909C9" w:rsidP="001909C9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Детали: </w:t>
      </w:r>
      <w:r>
        <w:rPr>
          <w:iCs/>
          <w:sz w:val="28"/>
          <w:szCs w:val="28"/>
        </w:rPr>
        <w:t>Накидка-1 дет., косая бейка для обработки пройм-2дет.</w:t>
      </w:r>
    </w:p>
    <w:p w14:paraId="1EA41469" w14:textId="77777777" w:rsidR="001909C9" w:rsidRPr="00287E27" w:rsidRDefault="001909C9" w:rsidP="001909C9">
      <w:pPr>
        <w:pStyle w:val="Default"/>
        <w:ind w:firstLine="709"/>
        <w:jc w:val="both"/>
        <w:rPr>
          <w:iCs/>
          <w:sz w:val="28"/>
          <w:szCs w:val="28"/>
        </w:rPr>
      </w:pPr>
    </w:p>
    <w:p w14:paraId="17AFB7D2" w14:textId="77777777" w:rsidR="001909C9" w:rsidRDefault="001909C9" w:rsidP="001909C9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3.</w:t>
      </w:r>
      <w:r w:rsidRPr="003F3A7A">
        <w:rPr>
          <w:b/>
          <w:iCs/>
          <w:sz w:val="28"/>
          <w:szCs w:val="28"/>
        </w:rPr>
        <w:t>Материалы,</w:t>
      </w:r>
      <w:r>
        <w:rPr>
          <w:b/>
          <w:iCs/>
          <w:sz w:val="28"/>
          <w:szCs w:val="28"/>
        </w:rPr>
        <w:t xml:space="preserve"> </w:t>
      </w:r>
      <w:r w:rsidRPr="003F3A7A">
        <w:rPr>
          <w:b/>
          <w:iCs/>
          <w:sz w:val="28"/>
          <w:szCs w:val="28"/>
        </w:rPr>
        <w:t>декор</w:t>
      </w:r>
      <w:r>
        <w:rPr>
          <w:b/>
          <w:iCs/>
          <w:sz w:val="28"/>
          <w:szCs w:val="28"/>
        </w:rPr>
        <w:t xml:space="preserve"> (2 балла):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легкие шелковые ткани, шифон, тонкое трикотажное полотно. Декором могут быть контрастные отделочные строчки по краям накидки, вышивка.</w:t>
      </w:r>
    </w:p>
    <w:p w14:paraId="4B2BA531" w14:textId="77777777" w:rsidR="001909C9" w:rsidRPr="002A7D43" w:rsidRDefault="001909C9" w:rsidP="001909C9">
      <w:pPr>
        <w:pStyle w:val="Default"/>
        <w:ind w:firstLine="709"/>
        <w:jc w:val="both"/>
        <w:rPr>
          <w:iCs/>
          <w:sz w:val="28"/>
          <w:szCs w:val="28"/>
        </w:rPr>
      </w:pPr>
    </w:p>
    <w:p w14:paraId="646D2197" w14:textId="77777777" w:rsidR="001909C9" w:rsidRDefault="001909C9" w:rsidP="001909C9">
      <w:pPr>
        <w:pStyle w:val="Defaul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 Технологическая карта изготовления (4 балла).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8751"/>
      </w:tblGrid>
      <w:tr w:rsidR="001909C9" w:rsidRPr="001909C9" w14:paraId="1E5EA5F8" w14:textId="77777777" w:rsidTr="001909C9">
        <w:tc>
          <w:tcPr>
            <w:tcW w:w="562" w:type="dxa"/>
          </w:tcPr>
          <w:p w14:paraId="7480248A" w14:textId="77777777" w:rsidR="001909C9" w:rsidRPr="001909C9" w:rsidRDefault="001909C9" w:rsidP="001909C9">
            <w:pPr>
              <w:pStyle w:val="Default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№</w:t>
            </w:r>
          </w:p>
          <w:p w14:paraId="49AE810F" w14:textId="0EFBFF5C" w:rsidR="001909C9" w:rsidRPr="001909C9" w:rsidRDefault="001909C9" w:rsidP="001909C9">
            <w:pPr>
              <w:pStyle w:val="Default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8783" w:type="dxa"/>
          </w:tcPr>
          <w:p w14:paraId="469A092C" w14:textId="77777777" w:rsidR="001909C9" w:rsidRPr="001909C9" w:rsidRDefault="001909C9" w:rsidP="001909C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Название операции</w:t>
            </w:r>
          </w:p>
        </w:tc>
      </w:tr>
      <w:tr w:rsidR="001909C9" w:rsidRPr="001909C9" w14:paraId="3FB92BF0" w14:textId="77777777" w:rsidTr="001909C9">
        <w:tc>
          <w:tcPr>
            <w:tcW w:w="562" w:type="dxa"/>
          </w:tcPr>
          <w:p w14:paraId="3011CB6C" w14:textId="77777777" w:rsidR="001909C9" w:rsidRPr="001909C9" w:rsidRDefault="001909C9" w:rsidP="001909C9">
            <w:pPr>
              <w:pStyle w:val="Default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783" w:type="dxa"/>
          </w:tcPr>
          <w:p w14:paraId="1AB2281A" w14:textId="26105A7A" w:rsidR="001909C9" w:rsidRPr="001909C9" w:rsidRDefault="001909C9" w:rsidP="001909C9">
            <w:pPr>
              <w:pStyle w:val="Default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Обработать проймы косой бейкой</w:t>
            </w:r>
          </w:p>
        </w:tc>
      </w:tr>
      <w:tr w:rsidR="001909C9" w:rsidRPr="001909C9" w14:paraId="11490077" w14:textId="77777777" w:rsidTr="001909C9">
        <w:tc>
          <w:tcPr>
            <w:tcW w:w="562" w:type="dxa"/>
          </w:tcPr>
          <w:p w14:paraId="3DD75C65" w14:textId="77777777" w:rsidR="001909C9" w:rsidRPr="001909C9" w:rsidRDefault="001909C9" w:rsidP="001909C9">
            <w:pPr>
              <w:pStyle w:val="Default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783" w:type="dxa"/>
          </w:tcPr>
          <w:p w14:paraId="0A00701A" w14:textId="77777777" w:rsidR="001909C9" w:rsidRPr="001909C9" w:rsidRDefault="001909C9" w:rsidP="001909C9">
            <w:pPr>
              <w:pStyle w:val="Default"/>
              <w:rPr>
                <w:sz w:val="28"/>
                <w:szCs w:val="28"/>
              </w:rPr>
            </w:pPr>
            <w:r w:rsidRPr="001909C9">
              <w:rPr>
                <w:sz w:val="28"/>
                <w:szCs w:val="28"/>
              </w:rPr>
              <w:t>Обработать внешний срез накидки:</w:t>
            </w:r>
          </w:p>
          <w:p w14:paraId="4DD94E04" w14:textId="4FAB0C99" w:rsidR="001909C9" w:rsidRPr="001909C9" w:rsidRDefault="001909C9" w:rsidP="001909C9">
            <w:pPr>
              <w:pStyle w:val="Default"/>
              <w:rPr>
                <w:sz w:val="28"/>
                <w:szCs w:val="28"/>
              </w:rPr>
            </w:pPr>
            <w:r w:rsidRPr="001909C9">
              <w:rPr>
                <w:b/>
                <w:sz w:val="28"/>
                <w:szCs w:val="28"/>
              </w:rPr>
              <w:t>1 способ</w:t>
            </w:r>
            <w:r w:rsidRPr="001909C9">
              <w:rPr>
                <w:sz w:val="28"/>
                <w:szCs w:val="28"/>
              </w:rPr>
              <w:t>: внешний срез накидки обметать на спецмашине с подгибом обрезного края внутрь (роликовый шов)</w:t>
            </w:r>
          </w:p>
          <w:p w14:paraId="2492CE9D" w14:textId="32E32910" w:rsidR="001909C9" w:rsidRPr="001909C9" w:rsidRDefault="001909C9" w:rsidP="001909C9">
            <w:pPr>
              <w:pStyle w:val="Default"/>
              <w:rPr>
                <w:sz w:val="28"/>
                <w:szCs w:val="28"/>
              </w:rPr>
            </w:pPr>
            <w:r w:rsidRPr="001909C9">
              <w:rPr>
                <w:b/>
                <w:sz w:val="28"/>
                <w:szCs w:val="28"/>
              </w:rPr>
              <w:t>2 способ</w:t>
            </w:r>
            <w:r w:rsidRPr="001909C9">
              <w:rPr>
                <w:sz w:val="28"/>
                <w:szCs w:val="28"/>
              </w:rPr>
              <w:t>: обработать на стачивающей машине с двойным подгибом среза при помощи специальной лапки (московский шов)</w:t>
            </w:r>
          </w:p>
          <w:p w14:paraId="272D5600" w14:textId="4FDB80A5" w:rsidR="001909C9" w:rsidRPr="001909C9" w:rsidRDefault="001909C9" w:rsidP="001909C9">
            <w:pPr>
              <w:pStyle w:val="Default"/>
              <w:rPr>
                <w:sz w:val="28"/>
                <w:szCs w:val="28"/>
              </w:rPr>
            </w:pPr>
            <w:r w:rsidRPr="001909C9">
              <w:rPr>
                <w:sz w:val="28"/>
                <w:szCs w:val="28"/>
              </w:rPr>
              <w:t>Правильным считать любой предложенный способ</w:t>
            </w:r>
          </w:p>
        </w:tc>
      </w:tr>
      <w:tr w:rsidR="001909C9" w:rsidRPr="001909C9" w14:paraId="1FF1CB1A" w14:textId="77777777" w:rsidTr="001909C9">
        <w:tc>
          <w:tcPr>
            <w:tcW w:w="562" w:type="dxa"/>
          </w:tcPr>
          <w:p w14:paraId="38A38D21" w14:textId="77777777" w:rsidR="001909C9" w:rsidRPr="001909C9" w:rsidRDefault="001909C9" w:rsidP="001909C9">
            <w:pPr>
              <w:pStyle w:val="Default"/>
              <w:rPr>
                <w:bCs/>
                <w:sz w:val="28"/>
                <w:szCs w:val="28"/>
              </w:rPr>
            </w:pPr>
            <w:r w:rsidRPr="001909C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783" w:type="dxa"/>
          </w:tcPr>
          <w:p w14:paraId="7C6DEB88" w14:textId="4DBC69DE" w:rsidR="001909C9" w:rsidRPr="001909C9" w:rsidRDefault="001909C9" w:rsidP="001909C9">
            <w:pPr>
              <w:pStyle w:val="Default"/>
              <w:rPr>
                <w:sz w:val="28"/>
                <w:szCs w:val="28"/>
              </w:rPr>
            </w:pPr>
            <w:r w:rsidRPr="001909C9">
              <w:rPr>
                <w:sz w:val="28"/>
                <w:szCs w:val="28"/>
              </w:rPr>
              <w:t>Отутюжить в готовом виде</w:t>
            </w:r>
          </w:p>
        </w:tc>
      </w:tr>
    </w:tbl>
    <w:p w14:paraId="1A096051" w14:textId="77777777" w:rsidR="001909C9" w:rsidRPr="002A7D43" w:rsidRDefault="001909C9" w:rsidP="001909C9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A7D43">
        <w:rPr>
          <w:rFonts w:ascii="Times New Roman" w:hAnsi="Times New Roman"/>
          <w:b/>
          <w:sz w:val="28"/>
          <w:szCs w:val="28"/>
        </w:rPr>
        <w:t>Итого: 11 баллов.</w:t>
      </w:r>
    </w:p>
    <w:p w14:paraId="45EFB001" w14:textId="77777777" w:rsidR="002C0157" w:rsidRDefault="002C0157" w:rsidP="001909C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73FFBAB" w14:textId="77777777" w:rsidR="002C0157" w:rsidRPr="000A7487" w:rsidRDefault="002C0157" w:rsidP="001909C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EF0EBD4" w14:textId="77777777" w:rsidR="008378D7" w:rsidRPr="008378D7" w:rsidRDefault="008378D7" w:rsidP="00CC01C6">
      <w:pPr>
        <w:tabs>
          <w:tab w:val="left" w:pos="540"/>
          <w:tab w:val="left" w:pos="1080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378D7" w:rsidRPr="008378D7" w:rsidSect="0037583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D7401" w14:textId="77777777" w:rsidR="000B49AB" w:rsidRDefault="000B49AB" w:rsidP="005538C6">
      <w:pPr>
        <w:spacing w:after="0" w:line="240" w:lineRule="auto"/>
      </w:pPr>
      <w:r>
        <w:separator/>
      </w:r>
    </w:p>
  </w:endnote>
  <w:endnote w:type="continuationSeparator" w:id="0">
    <w:p w14:paraId="4A58C63B" w14:textId="77777777" w:rsidR="000B49AB" w:rsidRDefault="000B49AB" w:rsidP="0055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4108556"/>
      <w:docPartObj>
        <w:docPartGallery w:val="Page Numbers (Bottom of Page)"/>
        <w:docPartUnique/>
      </w:docPartObj>
    </w:sdtPr>
    <w:sdtEndPr/>
    <w:sdtContent>
      <w:p w14:paraId="21C16153" w14:textId="77777777" w:rsidR="005538C6" w:rsidRDefault="005538C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55A">
          <w:rPr>
            <w:noProof/>
          </w:rPr>
          <w:t>3</w:t>
        </w:r>
        <w:r>
          <w:fldChar w:fldCharType="end"/>
        </w:r>
      </w:p>
    </w:sdtContent>
  </w:sdt>
  <w:p w14:paraId="12BF63EE" w14:textId="77777777" w:rsidR="005538C6" w:rsidRDefault="005538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96385" w14:textId="77777777" w:rsidR="000B49AB" w:rsidRDefault="000B49AB" w:rsidP="005538C6">
      <w:pPr>
        <w:spacing w:after="0" w:line="240" w:lineRule="auto"/>
      </w:pPr>
      <w:r>
        <w:separator/>
      </w:r>
    </w:p>
  </w:footnote>
  <w:footnote w:type="continuationSeparator" w:id="0">
    <w:p w14:paraId="2235FE84" w14:textId="77777777" w:rsidR="000B49AB" w:rsidRDefault="000B49AB" w:rsidP="00553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7F13"/>
    <w:multiLevelType w:val="hybridMultilevel"/>
    <w:tmpl w:val="80781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42128"/>
    <w:multiLevelType w:val="hybridMultilevel"/>
    <w:tmpl w:val="F85EF384"/>
    <w:lvl w:ilvl="0" w:tplc="B854020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1D0D3BFA"/>
    <w:multiLevelType w:val="hybridMultilevel"/>
    <w:tmpl w:val="B2922F2C"/>
    <w:lvl w:ilvl="0" w:tplc="1E109AB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C536C4"/>
    <w:multiLevelType w:val="hybridMultilevel"/>
    <w:tmpl w:val="596CF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0970"/>
    <w:multiLevelType w:val="hybridMultilevel"/>
    <w:tmpl w:val="77D6AACE"/>
    <w:lvl w:ilvl="0" w:tplc="4650F8B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B22AF7"/>
    <w:multiLevelType w:val="hybridMultilevel"/>
    <w:tmpl w:val="8F68334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4C436238"/>
    <w:multiLevelType w:val="hybridMultilevel"/>
    <w:tmpl w:val="1ECA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637AE"/>
    <w:multiLevelType w:val="hybridMultilevel"/>
    <w:tmpl w:val="3850A196"/>
    <w:lvl w:ilvl="0" w:tplc="FEACA386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3924"/>
    <w:multiLevelType w:val="hybridMultilevel"/>
    <w:tmpl w:val="72689CCC"/>
    <w:lvl w:ilvl="0" w:tplc="0232B5B4">
      <w:start w:val="1"/>
      <w:numFmt w:val="decimal"/>
      <w:lvlText w:val="%1."/>
      <w:lvlJc w:val="left"/>
      <w:pPr>
        <w:ind w:left="502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54F05"/>
    <w:multiLevelType w:val="hybridMultilevel"/>
    <w:tmpl w:val="F648E6E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C7699"/>
    <w:multiLevelType w:val="hybridMultilevel"/>
    <w:tmpl w:val="2126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D56609"/>
    <w:multiLevelType w:val="hybridMultilevel"/>
    <w:tmpl w:val="6494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10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8AC"/>
    <w:rsid w:val="000238A7"/>
    <w:rsid w:val="000422C4"/>
    <w:rsid w:val="00054734"/>
    <w:rsid w:val="000B49AB"/>
    <w:rsid w:val="00113B79"/>
    <w:rsid w:val="00130744"/>
    <w:rsid w:val="0017064D"/>
    <w:rsid w:val="001909C9"/>
    <w:rsid w:val="001F5D63"/>
    <w:rsid w:val="001F7E7D"/>
    <w:rsid w:val="002C0157"/>
    <w:rsid w:val="00301C96"/>
    <w:rsid w:val="00306DC4"/>
    <w:rsid w:val="00327566"/>
    <w:rsid w:val="0036583C"/>
    <w:rsid w:val="00375836"/>
    <w:rsid w:val="0039369D"/>
    <w:rsid w:val="003A2E2D"/>
    <w:rsid w:val="003A44E5"/>
    <w:rsid w:val="003B5BE6"/>
    <w:rsid w:val="004122C2"/>
    <w:rsid w:val="00434056"/>
    <w:rsid w:val="00471D79"/>
    <w:rsid w:val="0049748F"/>
    <w:rsid w:val="004B12E4"/>
    <w:rsid w:val="004C4E50"/>
    <w:rsid w:val="004D0B42"/>
    <w:rsid w:val="004E2065"/>
    <w:rsid w:val="004E664C"/>
    <w:rsid w:val="00523DA1"/>
    <w:rsid w:val="00545F17"/>
    <w:rsid w:val="005538C6"/>
    <w:rsid w:val="005760E6"/>
    <w:rsid w:val="005B455A"/>
    <w:rsid w:val="005E5D12"/>
    <w:rsid w:val="005F25C6"/>
    <w:rsid w:val="005F2FB4"/>
    <w:rsid w:val="0065284B"/>
    <w:rsid w:val="006D1DD8"/>
    <w:rsid w:val="006E1235"/>
    <w:rsid w:val="007261B7"/>
    <w:rsid w:val="00745E46"/>
    <w:rsid w:val="00767469"/>
    <w:rsid w:val="007B23D1"/>
    <w:rsid w:val="007D1183"/>
    <w:rsid w:val="008071FD"/>
    <w:rsid w:val="00834450"/>
    <w:rsid w:val="008378D7"/>
    <w:rsid w:val="00841D02"/>
    <w:rsid w:val="008563D2"/>
    <w:rsid w:val="00861640"/>
    <w:rsid w:val="0088110C"/>
    <w:rsid w:val="008A5233"/>
    <w:rsid w:val="008F055B"/>
    <w:rsid w:val="009478AC"/>
    <w:rsid w:val="009645D9"/>
    <w:rsid w:val="009750A0"/>
    <w:rsid w:val="009B1CDC"/>
    <w:rsid w:val="009F4442"/>
    <w:rsid w:val="00A27598"/>
    <w:rsid w:val="00A8093D"/>
    <w:rsid w:val="00A9602B"/>
    <w:rsid w:val="00B220E9"/>
    <w:rsid w:val="00B34ECE"/>
    <w:rsid w:val="00B7132F"/>
    <w:rsid w:val="00BA1CCD"/>
    <w:rsid w:val="00BB1F5A"/>
    <w:rsid w:val="00C044C8"/>
    <w:rsid w:val="00C06216"/>
    <w:rsid w:val="00C326F1"/>
    <w:rsid w:val="00CC01C6"/>
    <w:rsid w:val="00CD205A"/>
    <w:rsid w:val="00D03085"/>
    <w:rsid w:val="00D038C9"/>
    <w:rsid w:val="00D1743B"/>
    <w:rsid w:val="00DD34B1"/>
    <w:rsid w:val="00E041E5"/>
    <w:rsid w:val="00E45EB8"/>
    <w:rsid w:val="00EA4F19"/>
    <w:rsid w:val="00EC38B9"/>
    <w:rsid w:val="00F421B6"/>
    <w:rsid w:val="00F66F8D"/>
    <w:rsid w:val="00FB3B2E"/>
    <w:rsid w:val="00FC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FD61"/>
  <w15:chartTrackingRefBased/>
  <w15:docId w15:val="{59F839C5-0612-402C-A619-97CAC47C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5F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5F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45F17"/>
    <w:pPr>
      <w:ind w:left="720"/>
      <w:contextualSpacing/>
    </w:pPr>
  </w:style>
  <w:style w:type="paragraph" w:customStyle="1" w:styleId="Default">
    <w:name w:val="Default"/>
    <w:rsid w:val="00861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8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38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8C6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75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2C0157"/>
    <w:rPr>
      <w:color w:val="0000FF"/>
      <w:u w:val="single"/>
    </w:rPr>
  </w:style>
  <w:style w:type="character" w:styleId="ab">
    <w:name w:val="Strong"/>
    <w:basedOn w:val="a0"/>
    <w:uiPriority w:val="22"/>
    <w:qFormat/>
    <w:rsid w:val="002C01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1%82%D0%B5%D1%80%D0%B0%D0%BA%D1%82%D0%B8%D0%B2%D0%BD%D0%BE%D1%81%D1%82%D1%8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E%D0%B4%D0%B5%D0%B6%D0%B4%D0%B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Helika</cp:lastModifiedBy>
  <cp:revision>64</cp:revision>
  <dcterms:created xsi:type="dcterms:W3CDTF">2014-11-02T07:39:00Z</dcterms:created>
  <dcterms:modified xsi:type="dcterms:W3CDTF">2019-10-27T16:00:00Z</dcterms:modified>
</cp:coreProperties>
</file>