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721" w:rsidRPr="00385F35" w:rsidRDefault="00D20721" w:rsidP="00385F35">
      <w:pPr>
        <w:pStyle w:val="31"/>
        <w:outlineLvl w:val="0"/>
        <w:rPr>
          <w:rFonts w:eastAsia="Calibri"/>
        </w:rPr>
      </w:pPr>
      <w:r w:rsidRPr="00385F35">
        <w:rPr>
          <w:rFonts w:eastAsia="Calibri"/>
          <w:noProof/>
        </w:rPr>
        <w:t>МКОУ СОШ № 3 г. Нижние Серги-3</w:t>
      </w:r>
      <w:r w:rsidRPr="00385F35">
        <w:rPr>
          <w:rFonts w:eastAsia="Calibri"/>
        </w:rPr>
        <w:t xml:space="preserve">, ИНН </w:t>
      </w:r>
      <w:r w:rsidRPr="00385F35">
        <w:rPr>
          <w:rFonts w:eastAsia="Calibri"/>
          <w:noProof/>
        </w:rPr>
        <w:t>6646008090</w:t>
      </w:r>
    </w:p>
    <w:p w:rsidR="00D20721" w:rsidRPr="00385F35" w:rsidRDefault="00D20721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«Об образовании в Российской Федерации» от 29.12.2012 г. № 273.</w:t>
      </w:r>
    </w:p>
    <w:p w:rsidR="00D20721" w:rsidRPr="00385F35" w:rsidRDefault="00D20721" w:rsidP="00385F35">
      <w:pPr>
        <w:spacing w:after="16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D20721" w:rsidRPr="00385F35" w:rsidRDefault="00D20721" w:rsidP="00D20721">
      <w:pPr>
        <w:numPr>
          <w:ilvl w:val="0"/>
          <w:numId w:val="6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101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чел., из них родители (законные представители) - 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69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чел.; обучающиеся старше 14 лет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32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чел.</w:t>
      </w:r>
    </w:p>
    <w:p w:rsidR="00D20721" w:rsidRPr="00385F35" w:rsidRDefault="00D20721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D20721" w:rsidRPr="00385F35" w:rsidRDefault="00D20721" w:rsidP="00D20721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24,75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385F35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D20721" w:rsidRPr="00385F35" w:rsidRDefault="00D20721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D20721" w:rsidRPr="00385F35" w:rsidRDefault="00D20721" w:rsidP="00D20721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-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9,02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D20721" w:rsidRPr="00385F35" w:rsidRDefault="00D20721" w:rsidP="00D20721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на официальном сайте организации в сети Интернет сведений о педагогических работниках организации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7,2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D20721" w:rsidRPr="00385F35" w:rsidRDefault="00D20721" w:rsidP="00D20721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5,68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D20721" w:rsidRPr="00385F35" w:rsidRDefault="00D20721" w:rsidP="00D20721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2,85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D20721" w:rsidRPr="00385F35" w:rsidRDefault="00D20721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0721" w:rsidRPr="00385F35" w:rsidRDefault="00D20721" w:rsidP="00D20721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образовательная деятельность,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35,05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385F35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</w:p>
    <w:p w:rsidR="00D20721" w:rsidRPr="00385F35" w:rsidRDefault="00D20721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 xml:space="preserve"> 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D20721" w:rsidRPr="00385F35" w:rsidRDefault="00D20721" w:rsidP="00D20721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7,07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D20721" w:rsidRPr="00385F35" w:rsidRDefault="00D20721" w:rsidP="00D20721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необходимых условий для охраны и укрепления здоровья, организации питания обучающихся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6,47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D20721" w:rsidRPr="00385F35" w:rsidRDefault="00D20721" w:rsidP="00D20721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условия для индивидуальной работы с обучающимися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4,74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D20721" w:rsidRPr="00385F35" w:rsidRDefault="00D20721" w:rsidP="00D20721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дополнительных образовательных программ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5,24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D20721" w:rsidRPr="00385F35" w:rsidRDefault="00D20721" w:rsidP="00D20721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6,09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D20721" w:rsidRPr="00385F35" w:rsidRDefault="00D20721" w:rsidP="00D20721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оказания обучающимся психолого-педагогической, медицинской и социальной помощи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2,73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D20721" w:rsidRPr="00385F35" w:rsidRDefault="00D20721" w:rsidP="00D20721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условий организации обучения и воспитания обучающихся с ограниченными возможностями здоровья и инвалидов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2,71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D20721" w:rsidRPr="00385F35" w:rsidRDefault="00D20721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0721" w:rsidRPr="00385F35" w:rsidRDefault="00D20721" w:rsidP="00D20721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компетентности работников,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15,85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D20721" w:rsidRPr="00385F35" w:rsidRDefault="00D20721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D20721" w:rsidRPr="00385F35" w:rsidRDefault="00D20721" w:rsidP="00D20721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7,98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D20721" w:rsidRPr="00385F35" w:rsidRDefault="00D20721" w:rsidP="00D20721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–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7,87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D20721" w:rsidRPr="00385F35" w:rsidRDefault="00D20721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0721" w:rsidRPr="00385F35" w:rsidRDefault="00D20721" w:rsidP="00D20721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деятельности организаций,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21,64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D20721" w:rsidRPr="00385F35" w:rsidRDefault="00D20721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D20721" w:rsidRPr="00385F35" w:rsidRDefault="00D20721" w:rsidP="00D20721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6,86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D20721" w:rsidRPr="00385F35" w:rsidRDefault="00D20721" w:rsidP="00D20721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7,55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D20721" w:rsidRPr="00385F35" w:rsidRDefault="00D20721" w:rsidP="00D20721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7,23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D20721" w:rsidRPr="00385F35" w:rsidRDefault="00D20721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0721" w:rsidRPr="00385F35" w:rsidRDefault="00D20721" w:rsidP="00D20721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Выводные положения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D20721" w:rsidRPr="00385F35" w:rsidRDefault="00D20721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D20721" w:rsidRPr="00385F35" w:rsidRDefault="00D20721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91C2D2E" wp14:editId="28FE2BA2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D20721" w:rsidRPr="00385F35" w:rsidRDefault="00D20721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0721" w:rsidRPr="00385F35" w:rsidRDefault="00D20721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97,29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D20721" w:rsidRPr="00385F35" w:rsidRDefault="00D20721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D20721" w:rsidRPr="00385F35" w:rsidRDefault="00D20721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9DCAB3C" wp14:editId="61A1FE47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D20721" w:rsidRPr="00385F35" w:rsidRDefault="00D20721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0721" w:rsidRPr="00385F35" w:rsidRDefault="00D20721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6,08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D20721" w:rsidRPr="00385F35" w:rsidRDefault="00D20721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Хорошо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:rsidR="00D20721" w:rsidRPr="00385F35" w:rsidRDefault="00D20721" w:rsidP="00D20721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Рекомендации для ОО:</w:t>
      </w:r>
    </w:p>
    <w:p w:rsidR="00D20721" w:rsidRPr="00385F35" w:rsidRDefault="00D20721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0721" w:rsidRPr="00385F35" w:rsidRDefault="00D20721" w:rsidP="00D20721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D20721" w:rsidRPr="00385F35" w:rsidRDefault="00D20721" w:rsidP="00D20721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Своевременно актуализировать информацию о педагогических работниках на официальном сайте ОО.</w:t>
      </w:r>
    </w:p>
    <w:p w:rsidR="00D20721" w:rsidRPr="00385F35" w:rsidRDefault="00D20721" w:rsidP="00D20721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Рассмотреть техническую возможность размещения на официальном сайте ОО онлайн опросов.</w:t>
      </w:r>
    </w:p>
    <w:p w:rsidR="00D20721" w:rsidRPr="00385F35" w:rsidRDefault="00D20721" w:rsidP="00D20721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Создать систему взаимодействия с потребителями образовательных услуг. Реализовать прием обращений и информирование о ходе рассмотрения обращений, используя электронную почту, телефон и электронные ресурсы на официальном сайте ОО.</w:t>
      </w:r>
    </w:p>
    <w:p w:rsidR="00D20721" w:rsidRPr="00385F35" w:rsidRDefault="00D20721" w:rsidP="00D20721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</w:r>
    </w:p>
    <w:p w:rsidR="00D20721" w:rsidRPr="00385F35" w:rsidRDefault="00D20721" w:rsidP="00D20721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Обеспечить отсутствие предписаний надзорных органов по вопросам организации питания, обеспечить безопасность субъектов образовательных отношений.</w:t>
      </w:r>
    </w:p>
    <w:p w:rsidR="00D20721" w:rsidRPr="00385F35" w:rsidRDefault="00D20721" w:rsidP="00D20721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созданию условий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программ.</w:t>
      </w:r>
    </w:p>
    <w:p w:rsidR="00D20721" w:rsidRPr="00385F35" w:rsidRDefault="00D20721" w:rsidP="00D20721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внедрению дополнительных образовательных программ в ОО.</w:t>
      </w:r>
    </w:p>
    <w:p w:rsidR="00D20721" w:rsidRPr="00385F35" w:rsidRDefault="00D20721" w:rsidP="00D20721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Улучшать условия по развитию творческих способностей и интересов обучающихся на  всероссийских и международных уровнях.</w:t>
      </w:r>
    </w:p>
    <w:p w:rsidR="00D20721" w:rsidRPr="00385F35" w:rsidRDefault="00D20721" w:rsidP="00D20721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оказанию различных видов помощи (психолого-педагогической, медицинской и социальной).</w:t>
      </w:r>
    </w:p>
    <w:p w:rsidR="00D20721" w:rsidRPr="00385F35" w:rsidRDefault="00D20721" w:rsidP="00D20721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Разработать и внедрить адаптированные образовательные программы для обучающихся с ограниченными возможностями здоровья, 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D20721" w:rsidRPr="00385F35" w:rsidRDefault="00D20721" w:rsidP="00D20721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D20721" w:rsidRPr="00385F35" w:rsidRDefault="00D20721" w:rsidP="00D20721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D20721" w:rsidRPr="00385F35" w:rsidRDefault="00D20721" w:rsidP="00D20721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Продолжать совершенствовать материально-техническое состояние ОО.</w:t>
      </w:r>
    </w:p>
    <w:p w:rsidR="00D20721" w:rsidRPr="00385F35" w:rsidRDefault="00D20721" w:rsidP="00D20721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качество предоставляемых образовательных услуг.</w:t>
      </w:r>
    </w:p>
    <w:p w:rsidR="00D20721" w:rsidRPr="00385F35" w:rsidRDefault="00D20721" w:rsidP="00D20721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  <w:sectPr w:rsidR="00D20721" w:rsidRPr="00385F35" w:rsidSect="00385F35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Продолжать совершенствовать образовательную деятельность и качество предоставляемых образовательных услуг для повышения и сохранения имиджа ОО.</w:t>
      </w:r>
    </w:p>
    <w:p w:rsidR="00D20721" w:rsidRPr="00385F35" w:rsidRDefault="00D20721" w:rsidP="00385F35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Административно-территориальная единица: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Нижнесергинский район</w:t>
      </w:r>
    </w:p>
    <w:p w:rsidR="00D20721" w:rsidRPr="00385F35" w:rsidRDefault="00D20721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Муниципальное образование: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Нижнесергинский МР</w:t>
      </w:r>
    </w:p>
    <w:p w:rsidR="00D20721" w:rsidRDefault="00D20721" w:rsidP="00385F35">
      <w:pPr>
        <w:rPr>
          <w:rFonts w:eastAsia="Calibri"/>
          <w:noProof/>
        </w:rPr>
        <w:sectPr w:rsidR="00D20721" w:rsidSect="00F4649D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C662B" w:rsidRDefault="002C662B"/>
    <w:sectPr w:rsidR="002C6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62B" w:rsidRDefault="002C662B" w:rsidP="00D20721">
      <w:pPr>
        <w:spacing w:after="0" w:line="240" w:lineRule="auto"/>
      </w:pPr>
      <w:r>
        <w:separator/>
      </w:r>
    </w:p>
  </w:endnote>
  <w:endnote w:type="continuationSeparator" w:id="0">
    <w:p w:rsidR="002C662B" w:rsidRDefault="002C662B" w:rsidP="00D20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62B" w:rsidRDefault="002C662B" w:rsidP="00D20721">
      <w:pPr>
        <w:spacing w:after="0" w:line="240" w:lineRule="auto"/>
      </w:pPr>
      <w:r>
        <w:separator/>
      </w:r>
    </w:p>
  </w:footnote>
  <w:footnote w:type="continuationSeparator" w:id="0">
    <w:p w:rsidR="002C662B" w:rsidRDefault="002C662B" w:rsidP="00D20721">
      <w:pPr>
        <w:spacing w:after="0" w:line="240" w:lineRule="auto"/>
      </w:pPr>
      <w:r>
        <w:continuationSeparator/>
      </w:r>
    </w:p>
  </w:footnote>
  <w:footnote w:id="1">
    <w:p w:rsidR="00D20721" w:rsidRDefault="00D20721" w:rsidP="00B86C2F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D20721" w:rsidRDefault="00D20721" w:rsidP="00B86C2F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721"/>
    <w:rsid w:val="002C662B"/>
    <w:rsid w:val="00D2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uiPriority w:val="9"/>
    <w:unhideWhenUsed/>
    <w:qFormat/>
    <w:rsid w:val="00D20721"/>
    <w:pPr>
      <w:keepNext/>
      <w:keepLines/>
      <w:spacing w:before="200" w:after="0" w:line="259" w:lineRule="auto"/>
      <w:outlineLvl w:val="2"/>
    </w:pPr>
    <w:rPr>
      <w:rFonts w:ascii="Times New Roman" w:eastAsia="Times New Roman" w:hAnsi="Times New Roman" w:cs="Times New Roman"/>
      <w:b/>
      <w:bCs/>
      <w:sz w:val="24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D20721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D20721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D207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uiPriority w:val="9"/>
    <w:unhideWhenUsed/>
    <w:qFormat/>
    <w:rsid w:val="00D20721"/>
    <w:pPr>
      <w:keepNext/>
      <w:keepLines/>
      <w:spacing w:before="200" w:after="0" w:line="259" w:lineRule="auto"/>
      <w:outlineLvl w:val="2"/>
    </w:pPr>
    <w:rPr>
      <w:rFonts w:ascii="Times New Roman" w:eastAsia="Times New Roman" w:hAnsi="Times New Roman" w:cs="Times New Roman"/>
      <w:b/>
      <w:bCs/>
      <w:sz w:val="24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D20721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D20721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D207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1143</Words>
  <Characters>6520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/>
  <cp:revision>1</cp:revision>
  <dcterms:created xsi:type="dcterms:W3CDTF">2018-07-18T08:54:00Z</dcterms:created>
</cp:coreProperties>
</file>